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60138" w14:textId="77777777" w:rsidR="00797708" w:rsidRPr="00BC63A9" w:rsidRDefault="0067680F" w:rsidP="00C03E5B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BC63A9">
        <w:rPr>
          <w:rFonts w:asciiTheme="minorHAnsi" w:hAnsiTheme="minorHAnsi" w:cstheme="minorHAnsi"/>
          <w:lang w:val="pl-PL"/>
        </w:rPr>
        <w:t>Adres strony internetowej prowadzonego postępowania, na której udostępniane będą zmiany i wyjaśnienia treści    SWZ oraz inne dokumenty zamówienia bezpośrednio związane z postępowaniem o udzielenie zamówieni</w:t>
      </w:r>
      <w:r w:rsidR="00C03E5B" w:rsidRPr="00BC63A9">
        <w:rPr>
          <w:rFonts w:asciiTheme="minorHAnsi" w:hAnsiTheme="minorHAnsi" w:cstheme="minorHAnsi"/>
          <w:lang w:val="pl-PL"/>
        </w:rPr>
        <w:t>a</w:t>
      </w:r>
    </w:p>
    <w:p w14:paraId="26B99C15" w14:textId="77777777" w:rsidR="00440392" w:rsidRPr="00BC63A9" w:rsidRDefault="00440392" w:rsidP="00440392">
      <w:pPr>
        <w:pStyle w:val="Standard"/>
        <w:spacing w:line="276" w:lineRule="auto"/>
        <w:jc w:val="both"/>
        <w:rPr>
          <w:color w:val="000000" w:themeColor="text1"/>
        </w:rPr>
      </w:pPr>
    </w:p>
    <w:p w14:paraId="237F0E77" w14:textId="6BE1282B" w:rsidR="00FC1339" w:rsidRDefault="00BC63A9" w:rsidP="001902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</w:pPr>
      <w:hyperlink r:id="rId4" w:history="1">
        <w:r w:rsidRPr="005D2AEE">
          <w:rPr>
            <w:rStyle w:val="Hipercze"/>
          </w:rPr>
          <w:t>https://ezamowienia.gov.pl/mp-client/search/list/ocds-148610-a30f8106-99b0-11ee-9ee7-e2087ac16d09</w:t>
        </w:r>
      </w:hyperlink>
    </w:p>
    <w:p w14:paraId="0F29959F" w14:textId="77777777" w:rsidR="00BC63A9" w:rsidRPr="00BC63A9" w:rsidRDefault="00BC63A9" w:rsidP="001902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</w:pPr>
    </w:p>
    <w:p w14:paraId="5C5ABDF3" w14:textId="77777777" w:rsidR="00C03E5B" w:rsidRPr="00BC63A9" w:rsidRDefault="00C03E5B" w:rsidP="00C03E5B">
      <w:pPr>
        <w:pStyle w:val="Standard"/>
        <w:rPr>
          <w:rFonts w:ascii="Cambria" w:hAnsi="Cambria" w:cs="Times New Roman"/>
          <w:lang w:val="pl-PL"/>
        </w:rPr>
      </w:pPr>
    </w:p>
    <w:p w14:paraId="20360180" w14:textId="77777777" w:rsidR="00C03E5B" w:rsidRPr="00BC63A9" w:rsidRDefault="00C03E5B" w:rsidP="00C03E5B">
      <w:pPr>
        <w:pStyle w:val="Standard"/>
        <w:spacing w:line="276" w:lineRule="auto"/>
        <w:jc w:val="both"/>
        <w:rPr>
          <w:rFonts w:ascii="Cambria" w:hAnsi="Cambria" w:cs="Times New Roman"/>
          <w:lang w:val="pl-PL"/>
        </w:rPr>
      </w:pPr>
    </w:p>
    <w:p w14:paraId="52E44665" w14:textId="77777777" w:rsidR="00797708" w:rsidRPr="00BC63A9" w:rsidRDefault="00797708" w:rsidP="0067680F">
      <w:pPr>
        <w:pStyle w:val="Standard"/>
        <w:spacing w:line="276" w:lineRule="auto"/>
        <w:jc w:val="both"/>
        <w:rPr>
          <w:rFonts w:ascii="Cambria" w:hAnsi="Cambria" w:cs="Times New Roman"/>
          <w:lang w:val="pl-PL"/>
        </w:rPr>
      </w:pPr>
    </w:p>
    <w:p w14:paraId="1A6D61B1" w14:textId="77777777" w:rsidR="00797708" w:rsidRPr="00B32033" w:rsidRDefault="00797708" w:rsidP="00797708">
      <w:pPr>
        <w:rPr>
          <w:lang w:val="pl-PL" w:bidi="en-US"/>
        </w:rPr>
      </w:pPr>
    </w:p>
    <w:p w14:paraId="71498456" w14:textId="77777777" w:rsidR="00797708" w:rsidRPr="00B32033" w:rsidRDefault="00797708" w:rsidP="00797708">
      <w:pPr>
        <w:rPr>
          <w:lang w:val="pl-PL" w:bidi="en-US"/>
        </w:rPr>
      </w:pPr>
    </w:p>
    <w:p w14:paraId="2C66CA8F" w14:textId="77777777" w:rsidR="00797708" w:rsidRPr="00B32033" w:rsidRDefault="00797708" w:rsidP="00797708">
      <w:pPr>
        <w:rPr>
          <w:lang w:val="pl-PL" w:bidi="en-US"/>
        </w:rPr>
      </w:pPr>
    </w:p>
    <w:p w14:paraId="7E759867" w14:textId="77777777" w:rsidR="00797708" w:rsidRPr="00B32033" w:rsidRDefault="00797708" w:rsidP="00797708">
      <w:pPr>
        <w:tabs>
          <w:tab w:val="left" w:pos="6030"/>
        </w:tabs>
        <w:rPr>
          <w:lang w:val="pl-PL" w:bidi="en-US"/>
        </w:rPr>
      </w:pPr>
      <w:r w:rsidRPr="00B32033">
        <w:rPr>
          <w:lang w:val="pl-PL" w:bidi="en-US"/>
        </w:rPr>
        <w:tab/>
      </w:r>
    </w:p>
    <w:sectPr w:rsidR="00797708" w:rsidRPr="00B32033" w:rsidSect="007C28B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0F"/>
    <w:rsid w:val="000B494E"/>
    <w:rsid w:val="001902B6"/>
    <w:rsid w:val="001E1678"/>
    <w:rsid w:val="003E0CA4"/>
    <w:rsid w:val="00436214"/>
    <w:rsid w:val="00440392"/>
    <w:rsid w:val="005519CB"/>
    <w:rsid w:val="005A567D"/>
    <w:rsid w:val="005A6C6B"/>
    <w:rsid w:val="005C3685"/>
    <w:rsid w:val="006207DD"/>
    <w:rsid w:val="0064605E"/>
    <w:rsid w:val="0067680F"/>
    <w:rsid w:val="00754399"/>
    <w:rsid w:val="00797708"/>
    <w:rsid w:val="007C28BC"/>
    <w:rsid w:val="00803D14"/>
    <w:rsid w:val="00810951"/>
    <w:rsid w:val="00856BA9"/>
    <w:rsid w:val="009E5097"/>
    <w:rsid w:val="00AF07EA"/>
    <w:rsid w:val="00AF2B33"/>
    <w:rsid w:val="00B32033"/>
    <w:rsid w:val="00BC63A9"/>
    <w:rsid w:val="00C03E5B"/>
    <w:rsid w:val="00C575A3"/>
    <w:rsid w:val="00E91A03"/>
    <w:rsid w:val="00FC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6D40"/>
  <w15:docId w15:val="{1C096168-9BAD-453F-AFE8-CC2E8546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80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680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character" w:styleId="Hipercze">
    <w:name w:val="Hyperlink"/>
    <w:basedOn w:val="Domylnaczcionkaakapitu"/>
    <w:uiPriority w:val="99"/>
    <w:unhideWhenUsed/>
    <w:rsid w:val="001E167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167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97708"/>
    <w:rPr>
      <w:color w:val="954F72" w:themeColor="followedHyperlink"/>
      <w:u w:val="single"/>
    </w:rPr>
  </w:style>
  <w:style w:type="paragraph" w:customStyle="1" w:styleId="Akapitzlist1">
    <w:name w:val="Akapit z listą1"/>
    <w:aliases w:val="L1,Numerowanie,Akapit z listą5"/>
    <w:uiPriority w:val="34"/>
    <w:qFormat/>
    <w:rsid w:val="00803D1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1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a30f8106-99b0-11ee-9ee7-e2087ac16d0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Nowakowski</dc:creator>
  <cp:lastModifiedBy>Ja</cp:lastModifiedBy>
  <cp:revision>2</cp:revision>
  <dcterms:created xsi:type="dcterms:W3CDTF">2023-12-13T15:17:00Z</dcterms:created>
  <dcterms:modified xsi:type="dcterms:W3CDTF">2023-12-13T15:17:00Z</dcterms:modified>
</cp:coreProperties>
</file>